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6C67" w14:textId="5E851839" w:rsidR="007E7927" w:rsidRDefault="007E7927" w:rsidP="007E7927">
      <w:pPr>
        <w:pStyle w:val="paragraph"/>
        <w:spacing w:before="0" w:beforeAutospacing="0" w:after="0" w:afterAutospacing="0"/>
        <w:textAlignment w:val="baseline"/>
        <w:rPr>
          <w:rStyle w:val="eop"/>
          <w:rFonts w:ascii="Arial" w:hAnsi="Arial" w:cs="Arial"/>
        </w:rPr>
      </w:pPr>
      <w:r>
        <w:rPr>
          <w:rFonts w:asciiTheme="minorHAnsi" w:eastAsiaTheme="minorHAnsi" w:hAnsiTheme="minorHAnsi" w:cstheme="minorBidi"/>
          <w:noProof/>
          <w:sz w:val="22"/>
          <w:szCs w:val="22"/>
          <w:lang w:eastAsia="en-US"/>
        </w:rPr>
        <w:drawing>
          <wp:inline distT="0" distB="0" distL="0" distR="0" wp14:anchorId="11B1FBBD" wp14:editId="78292BE0">
            <wp:extent cx="3495675" cy="78736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9253" cy="797175"/>
                    </a:xfrm>
                    <a:prstGeom prst="rect">
                      <a:avLst/>
                    </a:prstGeom>
                    <a:noFill/>
                    <a:ln>
                      <a:noFill/>
                    </a:ln>
                  </pic:spPr>
                </pic:pic>
              </a:graphicData>
            </a:graphic>
          </wp:inline>
        </w:drawing>
      </w:r>
      <w:r>
        <w:rPr>
          <w:rStyle w:val="scxw141969522"/>
          <w:rFonts w:ascii="Calibri" w:hAnsi="Calibri" w:cs="Calibri"/>
          <w:sz w:val="22"/>
          <w:szCs w:val="22"/>
        </w:rPr>
        <w:t> </w:t>
      </w:r>
      <w:r>
        <w:rPr>
          <w:rFonts w:ascii="Calibri" w:hAnsi="Calibri" w:cs="Calibri"/>
          <w:sz w:val="22"/>
          <w:szCs w:val="22"/>
        </w:rPr>
        <w:br/>
      </w:r>
      <w:r>
        <w:rPr>
          <w:rStyle w:val="eop"/>
          <w:rFonts w:ascii="Arial" w:hAnsi="Arial" w:cs="Arial"/>
        </w:rPr>
        <w:t> </w:t>
      </w:r>
      <w:r>
        <w:rPr>
          <w:rStyle w:val="normaltextrun"/>
          <w:rFonts w:ascii="Arial" w:hAnsi="Arial" w:cs="Arial"/>
          <w:b/>
          <w:bCs/>
        </w:rPr>
        <w:t>JOB DESCRIPTION </w:t>
      </w:r>
      <w:r>
        <w:rPr>
          <w:rStyle w:val="eop"/>
          <w:rFonts w:ascii="Arial" w:hAnsi="Arial" w:cs="Arial"/>
        </w:rPr>
        <w:t> </w:t>
      </w:r>
    </w:p>
    <w:p w14:paraId="1A25ABBF" w14:textId="77777777" w:rsidR="000E3A97" w:rsidRDefault="000E3A97" w:rsidP="007E7927">
      <w:pPr>
        <w:pStyle w:val="paragraph"/>
        <w:spacing w:before="0" w:beforeAutospacing="0" w:after="0" w:afterAutospacing="0"/>
        <w:textAlignment w:val="baseline"/>
        <w:rPr>
          <w:rFonts w:ascii="Segoe UI" w:hAnsi="Segoe UI" w:cs="Segoe UI"/>
          <w:sz w:val="18"/>
          <w:szCs w:val="18"/>
        </w:rPr>
      </w:pPr>
    </w:p>
    <w:p w14:paraId="2DEB6916" w14:textId="68F3845D" w:rsidR="007E7927" w:rsidRPr="007E7927" w:rsidRDefault="007E7927" w:rsidP="007E7927">
      <w:pPr>
        <w:pStyle w:val="paragraph"/>
        <w:spacing w:before="0" w:beforeAutospacing="0" w:after="0" w:afterAutospacing="0"/>
        <w:textAlignment w:val="baseline"/>
        <w:rPr>
          <w:rFonts w:ascii="Segoe UI" w:hAnsi="Segoe UI" w:cs="Segoe UI"/>
          <w:b/>
          <w:bCs/>
          <w:sz w:val="18"/>
          <w:szCs w:val="18"/>
        </w:rPr>
      </w:pPr>
      <w:r w:rsidRPr="007E7927">
        <w:rPr>
          <w:rStyle w:val="normaltextrun"/>
          <w:rFonts w:ascii="Arial" w:hAnsi="Arial" w:cs="Arial"/>
          <w:b/>
          <w:bCs/>
        </w:rPr>
        <w:t>JOB TITLE:</w:t>
      </w:r>
      <w:r w:rsidRPr="007E7927">
        <w:rPr>
          <w:rStyle w:val="normaltextrun"/>
          <w:b/>
          <w:bCs/>
        </w:rPr>
        <w:t> </w:t>
      </w:r>
      <w:r w:rsidRPr="007E7927">
        <w:rPr>
          <w:rStyle w:val="normaltextrun"/>
          <w:rFonts w:ascii="Arial" w:hAnsi="Arial" w:cs="Arial"/>
          <w:b/>
          <w:bCs/>
        </w:rPr>
        <w:t>Network Hope Activities Worker</w:t>
      </w:r>
      <w:r w:rsidRPr="007E7927">
        <w:rPr>
          <w:rStyle w:val="tabchar"/>
          <w:rFonts w:ascii="Calibri" w:hAnsi="Calibri" w:cs="Calibri"/>
        </w:rPr>
        <w:tab/>
      </w:r>
      <w:r w:rsidRPr="007E7927">
        <w:rPr>
          <w:rStyle w:val="tabchar"/>
          <w:rFonts w:ascii="Calibri" w:hAnsi="Calibri" w:cs="Calibri"/>
        </w:rPr>
        <w:tab/>
      </w:r>
      <w:r w:rsidRPr="007E7927">
        <w:rPr>
          <w:rStyle w:val="tabchar"/>
          <w:rFonts w:ascii="Calibri" w:hAnsi="Calibri" w:cs="Calibri"/>
        </w:rPr>
        <w:tab/>
      </w:r>
      <w:r w:rsidRPr="007E7927">
        <w:rPr>
          <w:rStyle w:val="scxw141969522"/>
          <w:b/>
          <w:bCs/>
        </w:rPr>
        <w:t> </w:t>
      </w:r>
      <w:r w:rsidRPr="007E7927">
        <w:rPr>
          <w:b/>
          <w:bCs/>
        </w:rPr>
        <w:br/>
      </w:r>
      <w:r w:rsidRPr="007E7927">
        <w:rPr>
          <w:rStyle w:val="eop"/>
          <w:rFonts w:ascii="Arial" w:hAnsi="Arial" w:cs="Arial"/>
          <w:b/>
          <w:bCs/>
        </w:rPr>
        <w:t> </w:t>
      </w:r>
    </w:p>
    <w:p w14:paraId="3B2B3747" w14:textId="07275A29" w:rsidR="007E7927" w:rsidRDefault="007E7927" w:rsidP="007E7927">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Arial" w:hAnsi="Arial" w:cs="Arial"/>
          <w:b/>
          <w:bCs/>
        </w:rPr>
        <w:t>Salary:</w:t>
      </w:r>
      <w:r>
        <w:rPr>
          <w:rStyle w:val="normaltextrun"/>
          <w:rFonts w:ascii="Arial" w:hAnsi="Arial" w:cs="Arial"/>
        </w:rPr>
        <w:t> </w:t>
      </w:r>
      <w:r>
        <w:rPr>
          <w:rStyle w:val="normaltextrun"/>
          <w:rFonts w:ascii="Segoe UI" w:hAnsi="Segoe UI" w:cs="Segoe UI"/>
        </w:rPr>
        <w:t>£</w:t>
      </w:r>
      <w:r>
        <w:rPr>
          <w:rStyle w:val="normaltextrun"/>
          <w:rFonts w:ascii="Arial" w:hAnsi="Arial" w:cs="Arial"/>
        </w:rPr>
        <w:t>2</w:t>
      </w:r>
      <w:r w:rsidR="00F745C0">
        <w:rPr>
          <w:rStyle w:val="normaltextrun"/>
          <w:rFonts w:ascii="Arial" w:hAnsi="Arial" w:cs="Arial"/>
        </w:rPr>
        <w:t>3,933 per annum</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rPr>
        <w:t> </w:t>
      </w:r>
    </w:p>
    <w:p w14:paraId="03F460CF" w14:textId="46E57812" w:rsidR="007E7927" w:rsidRDefault="007E7927" w:rsidP="007E79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HRS </w:t>
      </w:r>
      <w:r>
        <w:rPr>
          <w:rStyle w:val="normaltextrun"/>
          <w:rFonts w:ascii="Arial" w:hAnsi="Arial" w:cs="Arial"/>
        </w:rPr>
        <w:t xml:space="preserve"> 35 hours per week (PT applications welcome)</w:t>
      </w:r>
      <w:r>
        <w:rPr>
          <w:rStyle w:val="eop"/>
          <w:rFonts w:ascii="Arial" w:hAnsi="Arial" w:cs="Arial"/>
        </w:rPr>
        <w:t> </w:t>
      </w:r>
    </w:p>
    <w:p w14:paraId="513299A6" w14:textId="6E6DEC55" w:rsidR="007E7927" w:rsidRDefault="007E7927" w:rsidP="007E79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RESPONSIBLE TO: Network Hope Project Manager</w:t>
      </w:r>
      <w:r>
        <w:rPr>
          <w:rStyle w:val="eop"/>
          <w:rFonts w:ascii="Arial" w:hAnsi="Arial" w:cs="Arial"/>
        </w:rPr>
        <w:t> </w:t>
      </w:r>
    </w:p>
    <w:p w14:paraId="338C3D30" w14:textId="77777777" w:rsidR="007E7927" w:rsidRDefault="007E7927" w:rsidP="007E7927">
      <w:pPr>
        <w:pStyle w:val="paragraph"/>
        <w:spacing w:before="0" w:beforeAutospacing="0" w:after="0" w:afterAutospacing="0"/>
        <w:textAlignment w:val="baseline"/>
        <w:rPr>
          <w:rStyle w:val="normaltextrun"/>
          <w:rFonts w:ascii="Arial" w:hAnsi="Arial" w:cs="Arial"/>
          <w:b/>
          <w:bCs/>
        </w:rPr>
      </w:pPr>
    </w:p>
    <w:p w14:paraId="1D3D54D7" w14:textId="26143973" w:rsidR="007E7927" w:rsidRDefault="007E7927" w:rsidP="007E79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Fixed Term to 31</w:t>
      </w:r>
      <w:r>
        <w:rPr>
          <w:rStyle w:val="normaltextrun"/>
          <w:rFonts w:ascii="Arial" w:hAnsi="Arial" w:cs="Arial"/>
          <w:b/>
          <w:bCs/>
          <w:sz w:val="19"/>
          <w:szCs w:val="19"/>
          <w:vertAlign w:val="superscript"/>
        </w:rPr>
        <w:t>st</w:t>
      </w:r>
      <w:r>
        <w:rPr>
          <w:rStyle w:val="normaltextrun"/>
          <w:rFonts w:ascii="Arial" w:hAnsi="Arial" w:cs="Arial"/>
          <w:b/>
          <w:bCs/>
        </w:rPr>
        <w:t xml:space="preserve"> August 2025</w:t>
      </w:r>
      <w:r>
        <w:rPr>
          <w:rStyle w:val="eop"/>
          <w:rFonts w:ascii="Arial" w:hAnsi="Arial" w:cs="Arial"/>
        </w:rPr>
        <w:t> </w:t>
      </w:r>
    </w:p>
    <w:p w14:paraId="54EC8649" w14:textId="5BA00E27" w:rsidR="007E7927" w:rsidRDefault="007E7927" w:rsidP="007E7927">
      <w:pPr>
        <w:pStyle w:val="paragraph"/>
        <w:spacing w:before="0" w:beforeAutospacing="0" w:after="0" w:afterAutospacing="0"/>
        <w:textAlignment w:val="baseline"/>
        <w:rPr>
          <w:rFonts w:ascii="Segoe UI" w:hAnsi="Segoe UI" w:cs="Segoe UI"/>
          <w:sz w:val="18"/>
          <w:szCs w:val="18"/>
        </w:rPr>
      </w:pPr>
      <w:r>
        <w:rPr>
          <w:rStyle w:val="scxw141969522"/>
          <w:rFonts w:ascii="Calibri" w:hAnsi="Calibri" w:cs="Calibri"/>
          <w:sz w:val="22"/>
          <w:szCs w:val="22"/>
        </w:rPr>
        <w:t> </w:t>
      </w:r>
      <w:r>
        <w:rPr>
          <w:rFonts w:ascii="Calibri" w:hAnsi="Calibri" w:cs="Calibri"/>
          <w:sz w:val="22"/>
          <w:szCs w:val="22"/>
        </w:rPr>
        <w:br/>
      </w:r>
      <w:proofErr w:type="gramStart"/>
      <w:r>
        <w:rPr>
          <w:rStyle w:val="normaltextrun"/>
          <w:rFonts w:ascii="Arial" w:hAnsi="Arial" w:cs="Arial"/>
          <w:b/>
          <w:bCs/>
        </w:rPr>
        <w:t>Overall</w:t>
      </w:r>
      <w:proofErr w:type="gramEnd"/>
      <w:r>
        <w:rPr>
          <w:rStyle w:val="normaltextrun"/>
          <w:rFonts w:ascii="Arial" w:hAnsi="Arial" w:cs="Arial"/>
          <w:b/>
          <w:bCs/>
        </w:rPr>
        <w:t xml:space="preserve"> Purpose of the Role:</w:t>
      </w:r>
      <w:r>
        <w:rPr>
          <w:rStyle w:val="scxw141969522"/>
          <w:rFonts w:ascii="Arial" w:hAnsi="Arial" w:cs="Arial"/>
        </w:rPr>
        <w:t> </w:t>
      </w:r>
      <w:r>
        <w:rPr>
          <w:rFonts w:ascii="Arial" w:hAnsi="Arial" w:cs="Arial"/>
        </w:rPr>
        <w:br/>
      </w:r>
      <w:r>
        <w:rPr>
          <w:rStyle w:val="scxw141969522"/>
          <w:rFonts w:ascii="Calibri" w:hAnsi="Calibri" w:cs="Calibri"/>
          <w:sz w:val="22"/>
          <w:szCs w:val="22"/>
        </w:rPr>
        <w:t> </w:t>
      </w:r>
      <w:r>
        <w:rPr>
          <w:rFonts w:ascii="Calibri" w:hAnsi="Calibri" w:cs="Calibri"/>
          <w:sz w:val="22"/>
          <w:szCs w:val="22"/>
        </w:rPr>
        <w:br/>
      </w:r>
      <w:r>
        <w:rPr>
          <w:rStyle w:val="normaltextrun"/>
          <w:rFonts w:ascii="Arial" w:hAnsi="Arial" w:cs="Arial"/>
        </w:rPr>
        <w:t>To provide support and activities to vulnerable individuals in North Kensington, including those with learning disabilities, autism and complex needs and those affected by the Grenfell fire.  </w:t>
      </w:r>
      <w:r>
        <w:rPr>
          <w:rStyle w:val="eop"/>
          <w:rFonts w:ascii="Arial" w:hAnsi="Arial" w:cs="Arial"/>
        </w:rPr>
        <w:t> </w:t>
      </w:r>
    </w:p>
    <w:p w14:paraId="759B59DD" w14:textId="77777777" w:rsidR="007E7927" w:rsidRDefault="007E7927" w:rsidP="007E7927">
      <w:pPr>
        <w:pStyle w:val="paragraph"/>
        <w:spacing w:before="0" w:beforeAutospacing="0" w:after="0" w:afterAutospacing="0"/>
        <w:textAlignment w:val="baseline"/>
        <w:rPr>
          <w:rStyle w:val="normaltextrun"/>
          <w:rFonts w:ascii="Arial" w:hAnsi="Arial" w:cs="Arial"/>
        </w:rPr>
      </w:pPr>
    </w:p>
    <w:p w14:paraId="10E8719E" w14:textId="63D35B0F" w:rsidR="007E7927" w:rsidRDefault="007E7927" w:rsidP="007E7927">
      <w:pPr>
        <w:pStyle w:val="paragraph"/>
        <w:spacing w:before="0" w:beforeAutospacing="0" w:after="0" w:afterAutospacing="0"/>
        <w:textAlignment w:val="baseline"/>
        <w:rPr>
          <w:rStyle w:val="eop"/>
          <w:rFonts w:ascii="Arial" w:hAnsi="Arial" w:cs="Arial"/>
        </w:rPr>
      </w:pPr>
      <w:r>
        <w:rPr>
          <w:rStyle w:val="normaltextrun"/>
          <w:rFonts w:ascii="Arial" w:hAnsi="Arial" w:cs="Arial"/>
        </w:rPr>
        <w:t>Activities workers work under the direction of the Project Manager and alongside, tutors to deliver activities, support networks, health and wellbeing and training support to beneficiaries and to recruit, train and support a network of volunteers to facilitate the support groups.</w:t>
      </w:r>
      <w:r>
        <w:rPr>
          <w:rStyle w:val="eop"/>
          <w:rFonts w:ascii="Arial" w:hAnsi="Arial" w:cs="Arial"/>
        </w:rPr>
        <w:t> </w:t>
      </w:r>
    </w:p>
    <w:p w14:paraId="3E593E51" w14:textId="77777777" w:rsidR="007E7927" w:rsidRDefault="007E7927" w:rsidP="007E7927">
      <w:pPr>
        <w:pStyle w:val="paragraph"/>
        <w:spacing w:before="0" w:beforeAutospacing="0" w:after="0" w:afterAutospacing="0"/>
        <w:textAlignment w:val="baseline"/>
        <w:rPr>
          <w:rFonts w:ascii="Segoe UI" w:hAnsi="Segoe UI" w:cs="Segoe UI"/>
          <w:sz w:val="18"/>
          <w:szCs w:val="18"/>
        </w:rPr>
      </w:pPr>
    </w:p>
    <w:p w14:paraId="405B7EBC" w14:textId="77777777" w:rsidR="007E7927" w:rsidRDefault="007E7927" w:rsidP="007E79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role will involve collaboration with other local businesses and third sector organisations to deliver the activities. This Project’s aim is to support vulnerable disabled people (including those with learning disabilities, autism and those affected by the Grenfell fire) and their families through consistent provision of sport, health and wellbeing activities, advice and peer support. </w:t>
      </w:r>
      <w:r>
        <w:rPr>
          <w:rStyle w:val="eop"/>
          <w:rFonts w:ascii="Arial" w:hAnsi="Arial" w:cs="Arial"/>
        </w:rPr>
        <w:t> </w:t>
      </w:r>
    </w:p>
    <w:p w14:paraId="42A76CD5" w14:textId="77777777" w:rsidR="007E7927" w:rsidRDefault="007E7927" w:rsidP="007E7927">
      <w:pPr>
        <w:pStyle w:val="paragraph"/>
        <w:spacing w:before="0" w:beforeAutospacing="0" w:after="0" w:afterAutospacing="0"/>
        <w:textAlignment w:val="baseline"/>
        <w:rPr>
          <w:rStyle w:val="normaltextrun"/>
          <w:rFonts w:ascii="Arial" w:hAnsi="Arial" w:cs="Arial"/>
          <w:b/>
          <w:bCs/>
        </w:rPr>
      </w:pPr>
    </w:p>
    <w:p w14:paraId="23BF4326" w14:textId="26A2A4E2" w:rsidR="007E7927" w:rsidRDefault="007E7927" w:rsidP="00F745C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rPr>
        <w:t xml:space="preserve">KEY RESPONSIBILITIES </w:t>
      </w:r>
      <w:r>
        <w:rPr>
          <w:rStyle w:val="scxw141969522"/>
          <w:rFonts w:ascii="Arial" w:hAnsi="Arial" w:cs="Arial"/>
        </w:rPr>
        <w:t> </w:t>
      </w:r>
      <w:r>
        <w:rPr>
          <w:rFonts w:ascii="Arial" w:hAnsi="Arial" w:cs="Arial"/>
        </w:rPr>
        <w:br/>
      </w:r>
      <w:r>
        <w:rPr>
          <w:rStyle w:val="scxw141969522"/>
          <w:rFonts w:ascii="Calibri" w:hAnsi="Calibri" w:cs="Calibri"/>
          <w:sz w:val="22"/>
          <w:szCs w:val="22"/>
        </w:rPr>
        <w:t> </w:t>
      </w:r>
      <w:r>
        <w:rPr>
          <w:rFonts w:ascii="Calibri" w:hAnsi="Calibri" w:cs="Calibri"/>
          <w:sz w:val="22"/>
          <w:szCs w:val="22"/>
        </w:rPr>
        <w:br/>
      </w:r>
      <w:r>
        <w:rPr>
          <w:rStyle w:val="normaltextrun"/>
          <w:rFonts w:ascii="Arial" w:hAnsi="Arial" w:cs="Arial"/>
          <w:b/>
          <w:bCs/>
        </w:rPr>
        <w:t xml:space="preserve">1. </w:t>
      </w:r>
      <w:r>
        <w:rPr>
          <w:rStyle w:val="normaltextrun"/>
          <w:rFonts w:ascii="Arial" w:hAnsi="Arial" w:cs="Arial"/>
          <w:b/>
          <w:bCs/>
          <w:u w:val="single"/>
        </w:rPr>
        <w:t>Supporting Tutors, volunteers, senior staff and beneficiaries</w:t>
      </w:r>
      <w:r>
        <w:rPr>
          <w:rStyle w:val="scxw141969522"/>
          <w:rFonts w:ascii="Arial" w:hAnsi="Arial" w:cs="Arial"/>
        </w:rPr>
        <w:t> </w:t>
      </w:r>
      <w:r>
        <w:rPr>
          <w:rFonts w:ascii="Arial" w:hAnsi="Arial" w:cs="Arial"/>
        </w:rPr>
        <w:br/>
      </w:r>
      <w:r>
        <w:rPr>
          <w:rStyle w:val="scxw141969522"/>
          <w:rFonts w:ascii="Calibri" w:hAnsi="Calibri" w:cs="Calibri"/>
          <w:sz w:val="22"/>
          <w:szCs w:val="22"/>
        </w:rPr>
        <w:t> </w:t>
      </w:r>
      <w:r>
        <w:rPr>
          <w:rFonts w:ascii="Calibri" w:hAnsi="Calibri" w:cs="Calibri"/>
          <w:sz w:val="22"/>
          <w:szCs w:val="22"/>
        </w:rPr>
        <w:br/>
      </w:r>
      <w:r>
        <w:rPr>
          <w:rStyle w:val="normaltextrun"/>
          <w:rFonts w:ascii="Arial" w:hAnsi="Arial" w:cs="Arial"/>
        </w:rPr>
        <w:t>Utilising EPM’s resources to lead in locally sourcing beneficiaries and volunteers from the local community. Liaise with Kensington and Chelsea Social Services and schools, colleges, community centres, voluntary organisations and referral agencies.</w:t>
      </w:r>
    </w:p>
    <w:p w14:paraId="480D71B7" w14:textId="77777777" w:rsidR="00F745C0" w:rsidRPr="00F745C0" w:rsidRDefault="00F745C0" w:rsidP="00F745C0">
      <w:pPr>
        <w:pStyle w:val="paragraph"/>
        <w:spacing w:before="0" w:beforeAutospacing="0" w:after="0" w:afterAutospacing="0"/>
        <w:textAlignment w:val="baseline"/>
        <w:rPr>
          <w:rFonts w:ascii="Segoe UI" w:hAnsi="Segoe UI" w:cs="Segoe UI"/>
          <w:sz w:val="18"/>
          <w:szCs w:val="18"/>
        </w:rPr>
      </w:pPr>
    </w:p>
    <w:p w14:paraId="614AE7AE" w14:textId="69AAA148" w:rsidR="00F745C0" w:rsidRDefault="007E7927" w:rsidP="007E7927">
      <w:pPr>
        <w:pStyle w:val="paragraph"/>
        <w:numPr>
          <w:ilvl w:val="0"/>
          <w:numId w:val="1"/>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rPr>
        <w:t>Plan, arrange and run a variety of activities.</w:t>
      </w:r>
      <w:r w:rsidR="00F745C0">
        <w:rPr>
          <w:rStyle w:val="normaltextrun"/>
          <w:rFonts w:ascii="Arial" w:hAnsi="Arial" w:cs="Arial"/>
        </w:rPr>
        <w:t xml:space="preserve"> </w:t>
      </w:r>
      <w:proofErr w:type="spellStart"/>
      <w:proofErr w:type="gramStart"/>
      <w:r w:rsidR="00F745C0">
        <w:rPr>
          <w:rStyle w:val="normaltextrun"/>
          <w:rFonts w:ascii="Arial" w:hAnsi="Arial" w:cs="Arial"/>
        </w:rPr>
        <w:t>e.g</w:t>
      </w:r>
      <w:proofErr w:type="spellEnd"/>
      <w:proofErr w:type="gramEnd"/>
      <w:r w:rsidR="00F745C0">
        <w:rPr>
          <w:rStyle w:val="normaltextrun"/>
          <w:rFonts w:ascii="Arial" w:hAnsi="Arial" w:cs="Arial"/>
        </w:rPr>
        <w:t xml:space="preserve"> .cooking, gardening, IT, boccia, social groups</w:t>
      </w:r>
    </w:p>
    <w:p w14:paraId="7B7FDE98" w14:textId="6BF13990" w:rsidR="007E7927" w:rsidRDefault="007E7927" w:rsidP="00F745C0">
      <w:pPr>
        <w:pStyle w:val="paragraph"/>
        <w:spacing w:before="0" w:beforeAutospacing="0" w:after="0" w:afterAutospacing="0"/>
        <w:ind w:left="1077"/>
        <w:textAlignment w:val="baseline"/>
        <w:rPr>
          <w:rFonts w:ascii="Arial" w:hAnsi="Arial" w:cs="Arial"/>
        </w:rPr>
      </w:pPr>
    </w:p>
    <w:p w14:paraId="7E6C822D" w14:textId="0F3069A0" w:rsidR="00F745C0" w:rsidRPr="00F745C0" w:rsidRDefault="00F745C0" w:rsidP="00F745C0">
      <w:pPr>
        <w:pStyle w:val="paragraph"/>
        <w:numPr>
          <w:ilvl w:val="0"/>
          <w:numId w:val="1"/>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rPr>
        <w:t xml:space="preserve">Facilitate groups run by tutors at Centre &amp; in community </w:t>
      </w:r>
      <w:proofErr w:type="spellStart"/>
      <w:r>
        <w:rPr>
          <w:rStyle w:val="normaltextrun"/>
          <w:rFonts w:ascii="Arial" w:hAnsi="Arial" w:cs="Arial"/>
        </w:rPr>
        <w:t>e.g</w:t>
      </w:r>
      <w:proofErr w:type="spellEnd"/>
      <w:r>
        <w:rPr>
          <w:rStyle w:val="normaltextrun"/>
          <w:rFonts w:ascii="Arial" w:hAnsi="Arial" w:cs="Arial"/>
        </w:rPr>
        <w:t xml:space="preserve"> Zumba, swimming, </w:t>
      </w:r>
    </w:p>
    <w:p w14:paraId="2FBEC35F" w14:textId="23AD872B" w:rsidR="00F745C0" w:rsidRPr="00F745C0" w:rsidRDefault="00F745C0" w:rsidP="00F50AE1">
      <w:pPr>
        <w:pStyle w:val="paragraph"/>
        <w:numPr>
          <w:ilvl w:val="0"/>
          <w:numId w:val="1"/>
        </w:numPr>
        <w:spacing w:before="0" w:beforeAutospacing="0" w:after="0" w:afterAutospacing="0"/>
        <w:ind w:left="1080" w:firstLine="0"/>
        <w:textAlignment w:val="baseline"/>
        <w:rPr>
          <w:rStyle w:val="normaltextrun"/>
          <w:rFonts w:ascii="Arial" w:hAnsi="Arial" w:cs="Arial"/>
        </w:rPr>
      </w:pPr>
      <w:r w:rsidRPr="00F745C0">
        <w:rPr>
          <w:rStyle w:val="normaltextrun"/>
          <w:rFonts w:ascii="Arial" w:hAnsi="Arial" w:cs="Arial"/>
        </w:rPr>
        <w:t xml:space="preserve">Facilitate trips to </w:t>
      </w:r>
      <w:r>
        <w:rPr>
          <w:rStyle w:val="normaltextrun"/>
          <w:rFonts w:ascii="Arial" w:hAnsi="Arial" w:cs="Arial"/>
        </w:rPr>
        <w:t>clubs, museums, theatres, discos etc</w:t>
      </w:r>
    </w:p>
    <w:p w14:paraId="738B6C98" w14:textId="203A2CBF" w:rsidR="007E7927" w:rsidRDefault="007E7927" w:rsidP="007E7927">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Recruit and support a network of volunteers to co-facilitate support groups and activities</w:t>
      </w:r>
      <w:r>
        <w:rPr>
          <w:rStyle w:val="eop"/>
          <w:rFonts w:ascii="Arial" w:hAnsi="Arial" w:cs="Arial"/>
        </w:rPr>
        <w:t> </w:t>
      </w:r>
    </w:p>
    <w:p w14:paraId="46D1FB54" w14:textId="77777777" w:rsidR="007E7927" w:rsidRDefault="007E7927" w:rsidP="007E7927">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Under the direction of The Project Manager conduct home visits to assess the needs of the families and inform them of support available through Network Hope.</w:t>
      </w:r>
      <w:r>
        <w:rPr>
          <w:rStyle w:val="eop"/>
          <w:rFonts w:ascii="Arial" w:hAnsi="Arial" w:cs="Arial"/>
        </w:rPr>
        <w:t> </w:t>
      </w:r>
    </w:p>
    <w:p w14:paraId="00A3A5F4" w14:textId="77777777" w:rsidR="007E7927" w:rsidRDefault="007E7927" w:rsidP="007E7927">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lastRenderedPageBreak/>
        <w:t>Arrange the selection and delivery of healthy food and drinks and running the activity.</w:t>
      </w:r>
      <w:r>
        <w:rPr>
          <w:rStyle w:val="eop"/>
          <w:rFonts w:ascii="Arial" w:hAnsi="Arial" w:cs="Arial"/>
        </w:rPr>
        <w:t> </w:t>
      </w:r>
    </w:p>
    <w:p w14:paraId="21222C5A" w14:textId="77777777" w:rsidR="007E7927" w:rsidRDefault="007E7927" w:rsidP="007E7927">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Work with sports and fitness tutors to ensure all equipment used in sports/fitness sessions are secure and meet health and safety standards.</w:t>
      </w:r>
      <w:r>
        <w:rPr>
          <w:rStyle w:val="eop"/>
          <w:rFonts w:ascii="Arial" w:hAnsi="Arial" w:cs="Arial"/>
        </w:rPr>
        <w:t> </w:t>
      </w:r>
    </w:p>
    <w:p w14:paraId="370C40B4" w14:textId="77777777" w:rsidR="007E7927" w:rsidRDefault="007E7927" w:rsidP="007E7927">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Coordinate and oversee respite and peer group support to the families.</w:t>
      </w:r>
      <w:r>
        <w:rPr>
          <w:rStyle w:val="eop"/>
          <w:rFonts w:ascii="Arial" w:hAnsi="Arial" w:cs="Arial"/>
        </w:rPr>
        <w:t> </w:t>
      </w:r>
    </w:p>
    <w:p w14:paraId="6C1B0DB8" w14:textId="77777777" w:rsidR="007E7927" w:rsidRDefault="007E7927" w:rsidP="007E7927">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Develop, monitor, update and review individual action plans for all beneficiaries.</w:t>
      </w:r>
      <w:r>
        <w:rPr>
          <w:rStyle w:val="eop"/>
          <w:rFonts w:ascii="Arial" w:hAnsi="Arial" w:cs="Arial"/>
        </w:rPr>
        <w:t> </w:t>
      </w:r>
    </w:p>
    <w:p w14:paraId="64EA4992" w14:textId="77777777" w:rsidR="007E7927" w:rsidRDefault="007E7927" w:rsidP="007E7927">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Conduct evaluation reports (including case studies) and work with senior management to collate the information.</w:t>
      </w:r>
      <w:r>
        <w:rPr>
          <w:rStyle w:val="eop"/>
          <w:rFonts w:ascii="Arial" w:hAnsi="Arial" w:cs="Arial"/>
        </w:rPr>
        <w:t> </w:t>
      </w:r>
    </w:p>
    <w:p w14:paraId="0B155E74" w14:textId="32FF399F" w:rsidR="007E7927" w:rsidRDefault="007E7927" w:rsidP="007E7927">
      <w:pPr>
        <w:pStyle w:val="paragraph"/>
        <w:numPr>
          <w:ilvl w:val="0"/>
          <w:numId w:val="3"/>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Assist senior management in leading expert advisory group meetings and lead/facilitate local support group meetings.</w:t>
      </w:r>
      <w:r>
        <w:rPr>
          <w:rStyle w:val="eop"/>
          <w:rFonts w:ascii="Arial" w:hAnsi="Arial" w:cs="Arial"/>
        </w:rPr>
        <w:t> </w:t>
      </w:r>
    </w:p>
    <w:p w14:paraId="0452465B" w14:textId="77777777" w:rsidR="007E7927" w:rsidRDefault="007E7927" w:rsidP="007E7927">
      <w:pPr>
        <w:pStyle w:val="paragraph"/>
        <w:numPr>
          <w:ilvl w:val="0"/>
          <w:numId w:val="3"/>
        </w:numPr>
        <w:spacing w:before="0" w:beforeAutospacing="0" w:after="0" w:afterAutospacing="0"/>
        <w:ind w:left="1080" w:firstLine="0"/>
        <w:textAlignment w:val="baseline"/>
        <w:rPr>
          <w:rFonts w:ascii="Arial" w:hAnsi="Arial" w:cs="Arial"/>
        </w:rPr>
      </w:pPr>
    </w:p>
    <w:p w14:paraId="4DD537A5" w14:textId="77777777" w:rsidR="007E7927" w:rsidRDefault="007E7927" w:rsidP="007E792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2</w:t>
      </w:r>
      <w:r>
        <w:rPr>
          <w:rStyle w:val="normaltextrun"/>
          <w:rFonts w:ascii="Arial" w:hAnsi="Arial" w:cs="Arial"/>
          <w:b/>
          <w:bCs/>
          <w:u w:val="single"/>
        </w:rPr>
        <w:t>. Resource Centre</w:t>
      </w:r>
      <w:r>
        <w:rPr>
          <w:rStyle w:val="eop"/>
          <w:rFonts w:ascii="Arial" w:hAnsi="Arial" w:cs="Arial"/>
        </w:rPr>
        <w:t> </w:t>
      </w:r>
    </w:p>
    <w:p w14:paraId="07C494EE" w14:textId="77777777" w:rsidR="007E7927" w:rsidRDefault="007E7927" w:rsidP="007E792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B9215BA" w14:textId="77777777" w:rsidR="007E7927" w:rsidRDefault="007E7927" w:rsidP="007E7927">
      <w:pPr>
        <w:pStyle w:val="paragraph"/>
        <w:numPr>
          <w:ilvl w:val="0"/>
          <w:numId w:val="4"/>
        </w:numPr>
        <w:spacing w:before="0" w:beforeAutospacing="0" w:after="0" w:afterAutospacing="0"/>
        <w:ind w:left="1080" w:firstLine="0"/>
        <w:jc w:val="both"/>
        <w:textAlignment w:val="baseline"/>
        <w:rPr>
          <w:rFonts w:ascii="Arial" w:hAnsi="Arial" w:cs="Arial"/>
        </w:rPr>
      </w:pPr>
      <w:r>
        <w:rPr>
          <w:rStyle w:val="normaltextrun"/>
          <w:rFonts w:ascii="Arial" w:hAnsi="Arial" w:cs="Arial"/>
        </w:rPr>
        <w:t>To assist with reception duties as part of a team. To ensure such duties are carried out respectfully and in a manner that reflects Equal People Mencap’s ethos, values and good working practice.</w:t>
      </w:r>
      <w:r>
        <w:rPr>
          <w:rStyle w:val="eop"/>
          <w:rFonts w:ascii="Arial" w:hAnsi="Arial" w:cs="Arial"/>
        </w:rPr>
        <w:t> </w:t>
      </w:r>
    </w:p>
    <w:p w14:paraId="4E583AF0" w14:textId="77777777" w:rsidR="007E7927" w:rsidRDefault="007E7927" w:rsidP="007E7927">
      <w:pPr>
        <w:pStyle w:val="paragraph"/>
        <w:numPr>
          <w:ilvl w:val="0"/>
          <w:numId w:val="5"/>
        </w:numPr>
        <w:spacing w:before="0" w:beforeAutospacing="0" w:after="0" w:afterAutospacing="0"/>
        <w:ind w:left="1080" w:firstLine="0"/>
        <w:jc w:val="both"/>
        <w:textAlignment w:val="baseline"/>
        <w:rPr>
          <w:rFonts w:ascii="Arial" w:hAnsi="Arial" w:cs="Arial"/>
        </w:rPr>
      </w:pPr>
      <w:r>
        <w:rPr>
          <w:rStyle w:val="normaltextrun"/>
          <w:rFonts w:ascii="Arial" w:hAnsi="Arial" w:cs="Arial"/>
        </w:rPr>
        <w:t>To ensure the Resource Centre is kept fully and appropriately stocked of all administrative and housekeeping items.</w:t>
      </w:r>
      <w:r>
        <w:rPr>
          <w:rStyle w:val="eop"/>
          <w:rFonts w:ascii="Arial" w:hAnsi="Arial" w:cs="Arial"/>
        </w:rPr>
        <w:t> </w:t>
      </w:r>
    </w:p>
    <w:p w14:paraId="29D9F623" w14:textId="77777777" w:rsidR="007E7927" w:rsidRDefault="007E7927" w:rsidP="007E7927">
      <w:pPr>
        <w:pStyle w:val="paragraph"/>
        <w:numPr>
          <w:ilvl w:val="0"/>
          <w:numId w:val="6"/>
        </w:numPr>
        <w:spacing w:before="0" w:beforeAutospacing="0" w:after="0" w:afterAutospacing="0"/>
        <w:ind w:left="1080" w:firstLine="0"/>
        <w:jc w:val="both"/>
        <w:textAlignment w:val="baseline"/>
        <w:rPr>
          <w:rFonts w:ascii="Arial" w:hAnsi="Arial" w:cs="Arial"/>
        </w:rPr>
      </w:pPr>
      <w:r>
        <w:rPr>
          <w:rStyle w:val="normaltextrun"/>
          <w:rFonts w:ascii="Arial" w:hAnsi="Arial" w:cs="Arial"/>
        </w:rPr>
        <w:t>Ensure that the building and equipment is monitored regularly with regards to health and safety and personal safety and all policies and procedures (especially health and safety, fire safety) are updated and adhered to by staff.</w:t>
      </w:r>
      <w:r>
        <w:rPr>
          <w:rStyle w:val="eop"/>
          <w:rFonts w:ascii="Arial" w:hAnsi="Arial" w:cs="Arial"/>
        </w:rPr>
        <w:t> </w:t>
      </w:r>
    </w:p>
    <w:p w14:paraId="29C4543D" w14:textId="77777777" w:rsidR="007E7927" w:rsidRDefault="007E7927" w:rsidP="007E7927">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hAnsi="Arial" w:cs="Arial"/>
        </w:rPr>
        <w:t>Other duties as required</w:t>
      </w:r>
      <w:r>
        <w:rPr>
          <w:rStyle w:val="eop"/>
          <w:rFonts w:ascii="Arial" w:hAnsi="Arial" w:cs="Arial"/>
        </w:rPr>
        <w:t> </w:t>
      </w:r>
    </w:p>
    <w:p w14:paraId="6BE0727D" w14:textId="77777777" w:rsidR="007E7927" w:rsidRDefault="007E7927" w:rsidP="007E792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950672" w14:textId="77777777" w:rsidR="007E7927" w:rsidRDefault="007E7927" w:rsidP="007E79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3. </w:t>
      </w:r>
      <w:r>
        <w:rPr>
          <w:rStyle w:val="normaltextrun"/>
          <w:rFonts w:ascii="Arial" w:hAnsi="Arial" w:cs="Arial"/>
          <w:b/>
          <w:bCs/>
          <w:u w:val="single"/>
        </w:rPr>
        <w:t>Additional Duties</w:t>
      </w:r>
      <w:r>
        <w:rPr>
          <w:rStyle w:val="eop"/>
          <w:rFonts w:ascii="Arial" w:hAnsi="Arial" w:cs="Arial"/>
        </w:rPr>
        <w:t> </w:t>
      </w:r>
    </w:p>
    <w:p w14:paraId="1C24FF96" w14:textId="77777777" w:rsidR="007E7927" w:rsidRDefault="007E7927" w:rsidP="007E7927">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hAnsi="Arial" w:cs="Arial"/>
        </w:rPr>
        <w:t>Ensure beneficiaries get the support they need to participate in the support groups and activities and help them play a lead role in shaping provision.</w:t>
      </w:r>
      <w:r>
        <w:rPr>
          <w:rStyle w:val="eop"/>
          <w:rFonts w:ascii="Arial" w:hAnsi="Arial" w:cs="Arial"/>
        </w:rPr>
        <w:t> </w:t>
      </w:r>
    </w:p>
    <w:p w14:paraId="526DCB7F" w14:textId="77777777" w:rsidR="007E7927" w:rsidRDefault="007E7927" w:rsidP="007E7927">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rPr>
        <w:t>To support volunteers to take on increasing responsibility in facilitating and leading groups.</w:t>
      </w:r>
      <w:r>
        <w:rPr>
          <w:rStyle w:val="eop"/>
          <w:rFonts w:ascii="Arial" w:hAnsi="Arial" w:cs="Arial"/>
        </w:rPr>
        <w:t> </w:t>
      </w:r>
    </w:p>
    <w:p w14:paraId="5924B535" w14:textId="77777777" w:rsidR="007E7927" w:rsidRDefault="007E7927" w:rsidP="007E7927">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rPr>
        <w:t>To respect and maintain confidentiality in relation to beneficiaries and staff.</w:t>
      </w:r>
      <w:r>
        <w:rPr>
          <w:rStyle w:val="eop"/>
          <w:rFonts w:ascii="Arial" w:hAnsi="Arial" w:cs="Arial"/>
        </w:rPr>
        <w:t> </w:t>
      </w:r>
    </w:p>
    <w:p w14:paraId="70488592" w14:textId="77777777" w:rsidR="007E7927" w:rsidRDefault="007E7927" w:rsidP="007E7927">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rPr>
        <w:t>Monitor project progress, handling any issues that arise.</w:t>
      </w:r>
      <w:r>
        <w:rPr>
          <w:rStyle w:val="eop"/>
          <w:rFonts w:ascii="Arial" w:hAnsi="Arial" w:cs="Arial"/>
        </w:rPr>
        <w:t> </w:t>
      </w:r>
    </w:p>
    <w:p w14:paraId="293931A5" w14:textId="77777777" w:rsidR="007E7927" w:rsidRDefault="007E7927" w:rsidP="007E7927">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rPr>
        <w:t>To ensure health and safety and security measures are constantly maintained and adhered to by all staff and volunteers on the project.</w:t>
      </w:r>
      <w:r>
        <w:rPr>
          <w:rStyle w:val="eop"/>
          <w:rFonts w:ascii="Arial" w:hAnsi="Arial" w:cs="Arial"/>
        </w:rPr>
        <w:t> </w:t>
      </w:r>
    </w:p>
    <w:p w14:paraId="1232474F" w14:textId="77777777" w:rsidR="007E7927" w:rsidRDefault="007E7927" w:rsidP="007E7927">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rPr>
        <w:t>Implement effective risk assessments.</w:t>
      </w:r>
      <w:r>
        <w:rPr>
          <w:rStyle w:val="eop"/>
          <w:rFonts w:ascii="Arial" w:hAnsi="Arial" w:cs="Arial"/>
        </w:rPr>
        <w:t> </w:t>
      </w:r>
    </w:p>
    <w:p w14:paraId="2DE6564D" w14:textId="3F53E100" w:rsidR="007E7927" w:rsidRDefault="007E7927" w:rsidP="007E7927">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rPr>
        <w:t>To attend meetings as appropriate, including staff, supervision and person-centred planning.</w:t>
      </w:r>
      <w:r>
        <w:rPr>
          <w:rStyle w:val="eop"/>
          <w:rFonts w:ascii="Arial" w:hAnsi="Arial" w:cs="Arial"/>
        </w:rPr>
        <w:t> </w:t>
      </w:r>
    </w:p>
    <w:p w14:paraId="78898F14" w14:textId="77777777" w:rsidR="007E7927" w:rsidRDefault="007E7927" w:rsidP="007E7927">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rPr>
        <w:t>Through supervision and appraisal meetings identify own training needs and personal development.  Attend appropriate training courses.</w:t>
      </w:r>
      <w:r>
        <w:rPr>
          <w:rStyle w:val="eop"/>
          <w:rFonts w:ascii="Arial" w:hAnsi="Arial" w:cs="Arial"/>
        </w:rPr>
        <w:t> </w:t>
      </w:r>
    </w:p>
    <w:p w14:paraId="5042DA91" w14:textId="598B445B" w:rsidR="007E7927" w:rsidRDefault="007E7927" w:rsidP="007E7927">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rPr>
        <w:t>Use initiative and organise own workload within agreed objectives.</w:t>
      </w:r>
      <w:r>
        <w:rPr>
          <w:rStyle w:val="eop"/>
          <w:rFonts w:ascii="Arial" w:hAnsi="Arial" w:cs="Arial"/>
        </w:rPr>
        <w:t> </w:t>
      </w:r>
    </w:p>
    <w:p w14:paraId="2FC7C086" w14:textId="41F2E8FD" w:rsidR="007E7927" w:rsidRDefault="007E7927" w:rsidP="007E7927">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rPr>
        <w:t>To read, understand and follow individual’s support plans or information and the procedures, guidance and policies of the organisation.</w:t>
      </w:r>
      <w:r>
        <w:rPr>
          <w:rStyle w:val="eop"/>
          <w:rFonts w:ascii="Arial" w:hAnsi="Arial" w:cs="Arial"/>
        </w:rPr>
        <w:t> </w:t>
      </w:r>
    </w:p>
    <w:p w14:paraId="1D3191F9" w14:textId="77777777" w:rsidR="007E7927" w:rsidRDefault="007E7927" w:rsidP="007E7927">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rPr>
        <w:t>The post holder may be asked to undertake other tasks that fall within our aims and philosophy.</w:t>
      </w:r>
      <w:r>
        <w:rPr>
          <w:rStyle w:val="eop"/>
          <w:rFonts w:ascii="Arial" w:hAnsi="Arial" w:cs="Arial"/>
        </w:rPr>
        <w:t> </w:t>
      </w:r>
    </w:p>
    <w:p w14:paraId="11B9C744" w14:textId="77777777" w:rsidR="007E7927" w:rsidRDefault="007E7927" w:rsidP="007E7927">
      <w:pPr>
        <w:pStyle w:val="paragraph"/>
        <w:numPr>
          <w:ilvl w:val="0"/>
          <w:numId w:val="1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rPr>
        <w:t>To work contracted hours within the hours required by the service.  Hours are flexible to be able to meet the needs of the users.  Evenings and week – ends may be required</w:t>
      </w:r>
      <w:r>
        <w:rPr>
          <w:rStyle w:val="normaltextrun"/>
          <w:rFonts w:ascii="Arial" w:hAnsi="Arial" w:cs="Arial"/>
          <w:sz w:val="22"/>
          <w:szCs w:val="22"/>
        </w:rPr>
        <w:t>.</w:t>
      </w:r>
      <w:r>
        <w:rPr>
          <w:rStyle w:val="eop"/>
          <w:rFonts w:ascii="Arial" w:hAnsi="Arial" w:cs="Arial"/>
          <w:sz w:val="22"/>
          <w:szCs w:val="22"/>
        </w:rPr>
        <w:t> </w:t>
      </w:r>
    </w:p>
    <w:p w14:paraId="1F1E2BF6" w14:textId="77777777" w:rsidR="007E7927" w:rsidRDefault="007E7927" w:rsidP="007E792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lastRenderedPageBreak/>
        <w:t> </w:t>
      </w:r>
    </w:p>
    <w:p w14:paraId="0230F4E8" w14:textId="69C79E09" w:rsidR="0029319E" w:rsidRPr="007E7927" w:rsidRDefault="007E7927" w:rsidP="007E79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Due to the need to be a responsive service provider, Equal People </w:t>
      </w:r>
      <w:proofErr w:type="spellStart"/>
      <w:r>
        <w:rPr>
          <w:rStyle w:val="normaltextrun"/>
          <w:rFonts w:ascii="Arial" w:hAnsi="Arial" w:cs="Arial"/>
        </w:rPr>
        <w:t>mencap</w:t>
      </w:r>
      <w:proofErr w:type="spellEnd"/>
      <w:r>
        <w:rPr>
          <w:rStyle w:val="normaltextrun"/>
          <w:rFonts w:ascii="Arial" w:hAnsi="Arial" w:cs="Arial"/>
        </w:rPr>
        <w:t xml:space="preserve"> recognise that the specific duties in relation to this post may need to be adapted from time to time</w:t>
      </w:r>
    </w:p>
    <w:sectPr w:rsidR="0029319E" w:rsidRPr="007E7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5D0"/>
    <w:multiLevelType w:val="multilevel"/>
    <w:tmpl w:val="7144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C1045"/>
    <w:multiLevelType w:val="multilevel"/>
    <w:tmpl w:val="9E2E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77DD0"/>
    <w:multiLevelType w:val="multilevel"/>
    <w:tmpl w:val="C8028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34BD7"/>
    <w:multiLevelType w:val="multilevel"/>
    <w:tmpl w:val="879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91052"/>
    <w:multiLevelType w:val="multilevel"/>
    <w:tmpl w:val="85AA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C4214"/>
    <w:multiLevelType w:val="multilevel"/>
    <w:tmpl w:val="7B36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62092"/>
    <w:multiLevelType w:val="multilevel"/>
    <w:tmpl w:val="60D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7F0AEA"/>
    <w:multiLevelType w:val="multilevel"/>
    <w:tmpl w:val="D1380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1B6B7E"/>
    <w:multiLevelType w:val="multilevel"/>
    <w:tmpl w:val="0AB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24705"/>
    <w:multiLevelType w:val="multilevel"/>
    <w:tmpl w:val="C12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5F0785"/>
    <w:multiLevelType w:val="multilevel"/>
    <w:tmpl w:val="3FFAE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321348">
    <w:abstractNumId w:val="5"/>
  </w:num>
  <w:num w:numId="2" w16cid:durableId="290937149">
    <w:abstractNumId w:val="8"/>
  </w:num>
  <w:num w:numId="3" w16cid:durableId="1241062677">
    <w:abstractNumId w:val="9"/>
  </w:num>
  <w:num w:numId="4" w16cid:durableId="1869219959">
    <w:abstractNumId w:val="3"/>
  </w:num>
  <w:num w:numId="5" w16cid:durableId="2113545464">
    <w:abstractNumId w:val="2"/>
  </w:num>
  <w:num w:numId="6" w16cid:durableId="1729837688">
    <w:abstractNumId w:val="7"/>
  </w:num>
  <w:num w:numId="7" w16cid:durableId="1375960009">
    <w:abstractNumId w:val="10"/>
  </w:num>
  <w:num w:numId="8" w16cid:durableId="560482929">
    <w:abstractNumId w:val="1"/>
  </w:num>
  <w:num w:numId="9" w16cid:durableId="645281410">
    <w:abstractNumId w:val="0"/>
  </w:num>
  <w:num w:numId="10" w16cid:durableId="1193347023">
    <w:abstractNumId w:val="4"/>
  </w:num>
  <w:num w:numId="11" w16cid:durableId="844857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27"/>
    <w:rsid w:val="000E3A97"/>
    <w:rsid w:val="0029319E"/>
    <w:rsid w:val="0044489C"/>
    <w:rsid w:val="006B086A"/>
    <w:rsid w:val="007E7927"/>
    <w:rsid w:val="008F7564"/>
    <w:rsid w:val="00F74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AE5F5"/>
  <w15:chartTrackingRefBased/>
  <w15:docId w15:val="{25062515-1C16-4411-8674-85B969D8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7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41969522">
    <w:name w:val="scxw141969522"/>
    <w:basedOn w:val="DefaultParagraphFont"/>
    <w:rsid w:val="007E7927"/>
  </w:style>
  <w:style w:type="character" w:customStyle="1" w:styleId="eop">
    <w:name w:val="eop"/>
    <w:basedOn w:val="DefaultParagraphFont"/>
    <w:rsid w:val="007E7927"/>
  </w:style>
  <w:style w:type="character" w:customStyle="1" w:styleId="normaltextrun">
    <w:name w:val="normaltextrun"/>
    <w:basedOn w:val="DefaultParagraphFont"/>
    <w:rsid w:val="007E7927"/>
  </w:style>
  <w:style w:type="character" w:customStyle="1" w:styleId="tabchar">
    <w:name w:val="tabchar"/>
    <w:basedOn w:val="DefaultParagraphFont"/>
    <w:rsid w:val="007E7927"/>
  </w:style>
  <w:style w:type="paragraph" w:styleId="ListParagraph">
    <w:name w:val="List Paragraph"/>
    <w:basedOn w:val="Normal"/>
    <w:uiPriority w:val="34"/>
    <w:qFormat/>
    <w:rsid w:val="00F74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929">
      <w:bodyDiv w:val="1"/>
      <w:marLeft w:val="0"/>
      <w:marRight w:val="0"/>
      <w:marTop w:val="0"/>
      <w:marBottom w:val="0"/>
      <w:divBdr>
        <w:top w:val="none" w:sz="0" w:space="0" w:color="auto"/>
        <w:left w:val="none" w:sz="0" w:space="0" w:color="auto"/>
        <w:bottom w:val="none" w:sz="0" w:space="0" w:color="auto"/>
        <w:right w:val="none" w:sz="0" w:space="0" w:color="auto"/>
      </w:divBdr>
      <w:divsChild>
        <w:div w:id="27031702">
          <w:marLeft w:val="0"/>
          <w:marRight w:val="0"/>
          <w:marTop w:val="0"/>
          <w:marBottom w:val="0"/>
          <w:divBdr>
            <w:top w:val="none" w:sz="0" w:space="0" w:color="auto"/>
            <w:left w:val="none" w:sz="0" w:space="0" w:color="auto"/>
            <w:bottom w:val="none" w:sz="0" w:space="0" w:color="auto"/>
            <w:right w:val="none" w:sz="0" w:space="0" w:color="auto"/>
          </w:divBdr>
        </w:div>
        <w:div w:id="853298550">
          <w:marLeft w:val="0"/>
          <w:marRight w:val="0"/>
          <w:marTop w:val="0"/>
          <w:marBottom w:val="0"/>
          <w:divBdr>
            <w:top w:val="none" w:sz="0" w:space="0" w:color="auto"/>
            <w:left w:val="none" w:sz="0" w:space="0" w:color="auto"/>
            <w:bottom w:val="none" w:sz="0" w:space="0" w:color="auto"/>
            <w:right w:val="none" w:sz="0" w:space="0" w:color="auto"/>
          </w:divBdr>
        </w:div>
        <w:div w:id="1419669145">
          <w:marLeft w:val="0"/>
          <w:marRight w:val="0"/>
          <w:marTop w:val="0"/>
          <w:marBottom w:val="0"/>
          <w:divBdr>
            <w:top w:val="none" w:sz="0" w:space="0" w:color="auto"/>
            <w:left w:val="none" w:sz="0" w:space="0" w:color="auto"/>
            <w:bottom w:val="none" w:sz="0" w:space="0" w:color="auto"/>
            <w:right w:val="none" w:sz="0" w:space="0" w:color="auto"/>
          </w:divBdr>
        </w:div>
        <w:div w:id="438261687">
          <w:marLeft w:val="0"/>
          <w:marRight w:val="0"/>
          <w:marTop w:val="0"/>
          <w:marBottom w:val="0"/>
          <w:divBdr>
            <w:top w:val="none" w:sz="0" w:space="0" w:color="auto"/>
            <w:left w:val="none" w:sz="0" w:space="0" w:color="auto"/>
            <w:bottom w:val="none" w:sz="0" w:space="0" w:color="auto"/>
            <w:right w:val="none" w:sz="0" w:space="0" w:color="auto"/>
          </w:divBdr>
        </w:div>
        <w:div w:id="563882148">
          <w:marLeft w:val="0"/>
          <w:marRight w:val="0"/>
          <w:marTop w:val="0"/>
          <w:marBottom w:val="0"/>
          <w:divBdr>
            <w:top w:val="none" w:sz="0" w:space="0" w:color="auto"/>
            <w:left w:val="none" w:sz="0" w:space="0" w:color="auto"/>
            <w:bottom w:val="none" w:sz="0" w:space="0" w:color="auto"/>
            <w:right w:val="none" w:sz="0" w:space="0" w:color="auto"/>
          </w:divBdr>
        </w:div>
        <w:div w:id="541285329">
          <w:marLeft w:val="0"/>
          <w:marRight w:val="0"/>
          <w:marTop w:val="0"/>
          <w:marBottom w:val="0"/>
          <w:divBdr>
            <w:top w:val="none" w:sz="0" w:space="0" w:color="auto"/>
            <w:left w:val="none" w:sz="0" w:space="0" w:color="auto"/>
            <w:bottom w:val="none" w:sz="0" w:space="0" w:color="auto"/>
            <w:right w:val="none" w:sz="0" w:space="0" w:color="auto"/>
          </w:divBdr>
        </w:div>
        <w:div w:id="2098012657">
          <w:marLeft w:val="0"/>
          <w:marRight w:val="0"/>
          <w:marTop w:val="0"/>
          <w:marBottom w:val="0"/>
          <w:divBdr>
            <w:top w:val="none" w:sz="0" w:space="0" w:color="auto"/>
            <w:left w:val="none" w:sz="0" w:space="0" w:color="auto"/>
            <w:bottom w:val="none" w:sz="0" w:space="0" w:color="auto"/>
            <w:right w:val="none" w:sz="0" w:space="0" w:color="auto"/>
          </w:divBdr>
        </w:div>
        <w:div w:id="993871509">
          <w:marLeft w:val="0"/>
          <w:marRight w:val="0"/>
          <w:marTop w:val="0"/>
          <w:marBottom w:val="0"/>
          <w:divBdr>
            <w:top w:val="none" w:sz="0" w:space="0" w:color="auto"/>
            <w:left w:val="none" w:sz="0" w:space="0" w:color="auto"/>
            <w:bottom w:val="none" w:sz="0" w:space="0" w:color="auto"/>
            <w:right w:val="none" w:sz="0" w:space="0" w:color="auto"/>
          </w:divBdr>
        </w:div>
        <w:div w:id="1341350517">
          <w:marLeft w:val="0"/>
          <w:marRight w:val="0"/>
          <w:marTop w:val="0"/>
          <w:marBottom w:val="0"/>
          <w:divBdr>
            <w:top w:val="none" w:sz="0" w:space="0" w:color="auto"/>
            <w:left w:val="none" w:sz="0" w:space="0" w:color="auto"/>
            <w:bottom w:val="none" w:sz="0" w:space="0" w:color="auto"/>
            <w:right w:val="none" w:sz="0" w:space="0" w:color="auto"/>
          </w:divBdr>
        </w:div>
        <w:div w:id="1137987055">
          <w:marLeft w:val="0"/>
          <w:marRight w:val="0"/>
          <w:marTop w:val="0"/>
          <w:marBottom w:val="0"/>
          <w:divBdr>
            <w:top w:val="none" w:sz="0" w:space="0" w:color="auto"/>
            <w:left w:val="none" w:sz="0" w:space="0" w:color="auto"/>
            <w:bottom w:val="none" w:sz="0" w:space="0" w:color="auto"/>
            <w:right w:val="none" w:sz="0" w:space="0" w:color="auto"/>
          </w:divBdr>
        </w:div>
        <w:div w:id="1100948175">
          <w:marLeft w:val="0"/>
          <w:marRight w:val="0"/>
          <w:marTop w:val="0"/>
          <w:marBottom w:val="0"/>
          <w:divBdr>
            <w:top w:val="none" w:sz="0" w:space="0" w:color="auto"/>
            <w:left w:val="none" w:sz="0" w:space="0" w:color="auto"/>
            <w:bottom w:val="none" w:sz="0" w:space="0" w:color="auto"/>
            <w:right w:val="none" w:sz="0" w:space="0" w:color="auto"/>
          </w:divBdr>
          <w:divsChild>
            <w:div w:id="1618684746">
              <w:marLeft w:val="0"/>
              <w:marRight w:val="0"/>
              <w:marTop w:val="0"/>
              <w:marBottom w:val="0"/>
              <w:divBdr>
                <w:top w:val="none" w:sz="0" w:space="0" w:color="auto"/>
                <w:left w:val="none" w:sz="0" w:space="0" w:color="auto"/>
                <w:bottom w:val="none" w:sz="0" w:space="0" w:color="auto"/>
                <w:right w:val="none" w:sz="0" w:space="0" w:color="auto"/>
              </w:divBdr>
            </w:div>
            <w:div w:id="340158059">
              <w:marLeft w:val="0"/>
              <w:marRight w:val="0"/>
              <w:marTop w:val="0"/>
              <w:marBottom w:val="0"/>
              <w:divBdr>
                <w:top w:val="none" w:sz="0" w:space="0" w:color="auto"/>
                <w:left w:val="none" w:sz="0" w:space="0" w:color="auto"/>
                <w:bottom w:val="none" w:sz="0" w:space="0" w:color="auto"/>
                <w:right w:val="none" w:sz="0" w:space="0" w:color="auto"/>
              </w:divBdr>
            </w:div>
          </w:divsChild>
        </w:div>
        <w:div w:id="1560627949">
          <w:marLeft w:val="0"/>
          <w:marRight w:val="0"/>
          <w:marTop w:val="0"/>
          <w:marBottom w:val="0"/>
          <w:divBdr>
            <w:top w:val="none" w:sz="0" w:space="0" w:color="auto"/>
            <w:left w:val="none" w:sz="0" w:space="0" w:color="auto"/>
            <w:bottom w:val="none" w:sz="0" w:space="0" w:color="auto"/>
            <w:right w:val="none" w:sz="0" w:space="0" w:color="auto"/>
          </w:divBdr>
          <w:divsChild>
            <w:div w:id="589584156">
              <w:marLeft w:val="0"/>
              <w:marRight w:val="0"/>
              <w:marTop w:val="0"/>
              <w:marBottom w:val="0"/>
              <w:divBdr>
                <w:top w:val="none" w:sz="0" w:space="0" w:color="auto"/>
                <w:left w:val="none" w:sz="0" w:space="0" w:color="auto"/>
                <w:bottom w:val="none" w:sz="0" w:space="0" w:color="auto"/>
                <w:right w:val="none" w:sz="0" w:space="0" w:color="auto"/>
              </w:divBdr>
            </w:div>
          </w:divsChild>
        </w:div>
        <w:div w:id="242569133">
          <w:marLeft w:val="0"/>
          <w:marRight w:val="0"/>
          <w:marTop w:val="0"/>
          <w:marBottom w:val="0"/>
          <w:divBdr>
            <w:top w:val="none" w:sz="0" w:space="0" w:color="auto"/>
            <w:left w:val="none" w:sz="0" w:space="0" w:color="auto"/>
            <w:bottom w:val="none" w:sz="0" w:space="0" w:color="auto"/>
            <w:right w:val="none" w:sz="0" w:space="0" w:color="auto"/>
          </w:divBdr>
          <w:divsChild>
            <w:div w:id="2089038354">
              <w:marLeft w:val="0"/>
              <w:marRight w:val="0"/>
              <w:marTop w:val="0"/>
              <w:marBottom w:val="0"/>
              <w:divBdr>
                <w:top w:val="none" w:sz="0" w:space="0" w:color="auto"/>
                <w:left w:val="none" w:sz="0" w:space="0" w:color="auto"/>
                <w:bottom w:val="none" w:sz="0" w:space="0" w:color="auto"/>
                <w:right w:val="none" w:sz="0" w:space="0" w:color="auto"/>
              </w:divBdr>
            </w:div>
            <w:div w:id="1623223553">
              <w:marLeft w:val="0"/>
              <w:marRight w:val="0"/>
              <w:marTop w:val="0"/>
              <w:marBottom w:val="0"/>
              <w:divBdr>
                <w:top w:val="none" w:sz="0" w:space="0" w:color="auto"/>
                <w:left w:val="none" w:sz="0" w:space="0" w:color="auto"/>
                <w:bottom w:val="none" w:sz="0" w:space="0" w:color="auto"/>
                <w:right w:val="none" w:sz="0" w:space="0" w:color="auto"/>
              </w:divBdr>
            </w:div>
            <w:div w:id="1850674518">
              <w:marLeft w:val="0"/>
              <w:marRight w:val="0"/>
              <w:marTop w:val="0"/>
              <w:marBottom w:val="0"/>
              <w:divBdr>
                <w:top w:val="none" w:sz="0" w:space="0" w:color="auto"/>
                <w:left w:val="none" w:sz="0" w:space="0" w:color="auto"/>
                <w:bottom w:val="none" w:sz="0" w:space="0" w:color="auto"/>
                <w:right w:val="none" w:sz="0" w:space="0" w:color="auto"/>
              </w:divBdr>
            </w:div>
            <w:div w:id="877084507">
              <w:marLeft w:val="0"/>
              <w:marRight w:val="0"/>
              <w:marTop w:val="0"/>
              <w:marBottom w:val="0"/>
              <w:divBdr>
                <w:top w:val="none" w:sz="0" w:space="0" w:color="auto"/>
                <w:left w:val="none" w:sz="0" w:space="0" w:color="auto"/>
                <w:bottom w:val="none" w:sz="0" w:space="0" w:color="auto"/>
                <w:right w:val="none" w:sz="0" w:space="0" w:color="auto"/>
              </w:divBdr>
            </w:div>
            <w:div w:id="283080319">
              <w:marLeft w:val="0"/>
              <w:marRight w:val="0"/>
              <w:marTop w:val="0"/>
              <w:marBottom w:val="0"/>
              <w:divBdr>
                <w:top w:val="none" w:sz="0" w:space="0" w:color="auto"/>
                <w:left w:val="none" w:sz="0" w:space="0" w:color="auto"/>
                <w:bottom w:val="none" w:sz="0" w:space="0" w:color="auto"/>
                <w:right w:val="none" w:sz="0" w:space="0" w:color="auto"/>
              </w:divBdr>
            </w:div>
          </w:divsChild>
        </w:div>
        <w:div w:id="1437405102">
          <w:marLeft w:val="0"/>
          <w:marRight w:val="0"/>
          <w:marTop w:val="0"/>
          <w:marBottom w:val="0"/>
          <w:divBdr>
            <w:top w:val="none" w:sz="0" w:space="0" w:color="auto"/>
            <w:left w:val="none" w:sz="0" w:space="0" w:color="auto"/>
            <w:bottom w:val="none" w:sz="0" w:space="0" w:color="auto"/>
            <w:right w:val="none" w:sz="0" w:space="0" w:color="auto"/>
          </w:divBdr>
          <w:divsChild>
            <w:div w:id="721639657">
              <w:marLeft w:val="0"/>
              <w:marRight w:val="0"/>
              <w:marTop w:val="0"/>
              <w:marBottom w:val="0"/>
              <w:divBdr>
                <w:top w:val="none" w:sz="0" w:space="0" w:color="auto"/>
                <w:left w:val="none" w:sz="0" w:space="0" w:color="auto"/>
                <w:bottom w:val="none" w:sz="0" w:space="0" w:color="auto"/>
                <w:right w:val="none" w:sz="0" w:space="0" w:color="auto"/>
              </w:divBdr>
            </w:div>
            <w:div w:id="454106096">
              <w:marLeft w:val="0"/>
              <w:marRight w:val="0"/>
              <w:marTop w:val="0"/>
              <w:marBottom w:val="0"/>
              <w:divBdr>
                <w:top w:val="none" w:sz="0" w:space="0" w:color="auto"/>
                <w:left w:val="none" w:sz="0" w:space="0" w:color="auto"/>
                <w:bottom w:val="none" w:sz="0" w:space="0" w:color="auto"/>
                <w:right w:val="none" w:sz="0" w:space="0" w:color="auto"/>
              </w:divBdr>
            </w:div>
            <w:div w:id="1253974244">
              <w:marLeft w:val="0"/>
              <w:marRight w:val="0"/>
              <w:marTop w:val="0"/>
              <w:marBottom w:val="0"/>
              <w:divBdr>
                <w:top w:val="none" w:sz="0" w:space="0" w:color="auto"/>
                <w:left w:val="none" w:sz="0" w:space="0" w:color="auto"/>
                <w:bottom w:val="none" w:sz="0" w:space="0" w:color="auto"/>
                <w:right w:val="none" w:sz="0" w:space="0" w:color="auto"/>
              </w:divBdr>
            </w:div>
            <w:div w:id="1431580235">
              <w:marLeft w:val="0"/>
              <w:marRight w:val="0"/>
              <w:marTop w:val="0"/>
              <w:marBottom w:val="0"/>
              <w:divBdr>
                <w:top w:val="none" w:sz="0" w:space="0" w:color="auto"/>
                <w:left w:val="none" w:sz="0" w:space="0" w:color="auto"/>
                <w:bottom w:val="none" w:sz="0" w:space="0" w:color="auto"/>
                <w:right w:val="none" w:sz="0" w:space="0" w:color="auto"/>
              </w:divBdr>
            </w:div>
            <w:div w:id="1023287624">
              <w:marLeft w:val="0"/>
              <w:marRight w:val="0"/>
              <w:marTop w:val="0"/>
              <w:marBottom w:val="0"/>
              <w:divBdr>
                <w:top w:val="none" w:sz="0" w:space="0" w:color="auto"/>
                <w:left w:val="none" w:sz="0" w:space="0" w:color="auto"/>
                <w:bottom w:val="none" w:sz="0" w:space="0" w:color="auto"/>
                <w:right w:val="none" w:sz="0" w:space="0" w:color="auto"/>
              </w:divBdr>
            </w:div>
          </w:divsChild>
        </w:div>
        <w:div w:id="2013409631">
          <w:marLeft w:val="0"/>
          <w:marRight w:val="0"/>
          <w:marTop w:val="0"/>
          <w:marBottom w:val="0"/>
          <w:divBdr>
            <w:top w:val="none" w:sz="0" w:space="0" w:color="auto"/>
            <w:left w:val="none" w:sz="0" w:space="0" w:color="auto"/>
            <w:bottom w:val="none" w:sz="0" w:space="0" w:color="auto"/>
            <w:right w:val="none" w:sz="0" w:space="0" w:color="auto"/>
          </w:divBdr>
          <w:divsChild>
            <w:div w:id="581062227">
              <w:marLeft w:val="0"/>
              <w:marRight w:val="0"/>
              <w:marTop w:val="0"/>
              <w:marBottom w:val="0"/>
              <w:divBdr>
                <w:top w:val="none" w:sz="0" w:space="0" w:color="auto"/>
                <w:left w:val="none" w:sz="0" w:space="0" w:color="auto"/>
                <w:bottom w:val="none" w:sz="0" w:space="0" w:color="auto"/>
                <w:right w:val="none" w:sz="0" w:space="0" w:color="auto"/>
              </w:divBdr>
            </w:div>
          </w:divsChild>
        </w:div>
        <w:div w:id="1640500170">
          <w:marLeft w:val="0"/>
          <w:marRight w:val="0"/>
          <w:marTop w:val="0"/>
          <w:marBottom w:val="0"/>
          <w:divBdr>
            <w:top w:val="none" w:sz="0" w:space="0" w:color="auto"/>
            <w:left w:val="none" w:sz="0" w:space="0" w:color="auto"/>
            <w:bottom w:val="none" w:sz="0" w:space="0" w:color="auto"/>
            <w:right w:val="none" w:sz="0" w:space="0" w:color="auto"/>
          </w:divBdr>
          <w:divsChild>
            <w:div w:id="754547943">
              <w:marLeft w:val="0"/>
              <w:marRight w:val="0"/>
              <w:marTop w:val="0"/>
              <w:marBottom w:val="0"/>
              <w:divBdr>
                <w:top w:val="none" w:sz="0" w:space="0" w:color="auto"/>
                <w:left w:val="none" w:sz="0" w:space="0" w:color="auto"/>
                <w:bottom w:val="none" w:sz="0" w:space="0" w:color="auto"/>
                <w:right w:val="none" w:sz="0" w:space="0" w:color="auto"/>
              </w:divBdr>
            </w:div>
          </w:divsChild>
        </w:div>
        <w:div w:id="2098162176">
          <w:marLeft w:val="0"/>
          <w:marRight w:val="0"/>
          <w:marTop w:val="0"/>
          <w:marBottom w:val="0"/>
          <w:divBdr>
            <w:top w:val="none" w:sz="0" w:space="0" w:color="auto"/>
            <w:left w:val="none" w:sz="0" w:space="0" w:color="auto"/>
            <w:bottom w:val="none" w:sz="0" w:space="0" w:color="auto"/>
            <w:right w:val="none" w:sz="0" w:space="0" w:color="auto"/>
          </w:divBdr>
          <w:divsChild>
            <w:div w:id="1967078387">
              <w:marLeft w:val="0"/>
              <w:marRight w:val="0"/>
              <w:marTop w:val="0"/>
              <w:marBottom w:val="0"/>
              <w:divBdr>
                <w:top w:val="none" w:sz="0" w:space="0" w:color="auto"/>
                <w:left w:val="none" w:sz="0" w:space="0" w:color="auto"/>
                <w:bottom w:val="none" w:sz="0" w:space="0" w:color="auto"/>
                <w:right w:val="none" w:sz="0" w:space="0" w:color="auto"/>
              </w:divBdr>
            </w:div>
            <w:div w:id="1938322725">
              <w:marLeft w:val="0"/>
              <w:marRight w:val="0"/>
              <w:marTop w:val="0"/>
              <w:marBottom w:val="0"/>
              <w:divBdr>
                <w:top w:val="none" w:sz="0" w:space="0" w:color="auto"/>
                <w:left w:val="none" w:sz="0" w:space="0" w:color="auto"/>
                <w:bottom w:val="none" w:sz="0" w:space="0" w:color="auto"/>
                <w:right w:val="none" w:sz="0" w:space="0" w:color="auto"/>
              </w:divBdr>
            </w:div>
            <w:div w:id="649946717">
              <w:marLeft w:val="0"/>
              <w:marRight w:val="0"/>
              <w:marTop w:val="0"/>
              <w:marBottom w:val="0"/>
              <w:divBdr>
                <w:top w:val="none" w:sz="0" w:space="0" w:color="auto"/>
                <w:left w:val="none" w:sz="0" w:space="0" w:color="auto"/>
                <w:bottom w:val="none" w:sz="0" w:space="0" w:color="auto"/>
                <w:right w:val="none" w:sz="0" w:space="0" w:color="auto"/>
              </w:divBdr>
            </w:div>
            <w:div w:id="295256313">
              <w:marLeft w:val="0"/>
              <w:marRight w:val="0"/>
              <w:marTop w:val="0"/>
              <w:marBottom w:val="0"/>
              <w:divBdr>
                <w:top w:val="none" w:sz="0" w:space="0" w:color="auto"/>
                <w:left w:val="none" w:sz="0" w:space="0" w:color="auto"/>
                <w:bottom w:val="none" w:sz="0" w:space="0" w:color="auto"/>
                <w:right w:val="none" w:sz="0" w:space="0" w:color="auto"/>
              </w:divBdr>
            </w:div>
            <w:div w:id="1049694976">
              <w:marLeft w:val="0"/>
              <w:marRight w:val="0"/>
              <w:marTop w:val="0"/>
              <w:marBottom w:val="0"/>
              <w:divBdr>
                <w:top w:val="none" w:sz="0" w:space="0" w:color="auto"/>
                <w:left w:val="none" w:sz="0" w:space="0" w:color="auto"/>
                <w:bottom w:val="none" w:sz="0" w:space="0" w:color="auto"/>
                <w:right w:val="none" w:sz="0" w:space="0" w:color="auto"/>
              </w:divBdr>
            </w:div>
          </w:divsChild>
        </w:div>
        <w:div w:id="69831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7292D431C544997E8E5EC05CA3228" ma:contentTypeVersion="6" ma:contentTypeDescription="Create a new document." ma:contentTypeScope="" ma:versionID="a848f37b78afab2ee9b0b12a04917a38">
  <xsd:schema xmlns:xsd="http://www.w3.org/2001/XMLSchema" xmlns:xs="http://www.w3.org/2001/XMLSchema" xmlns:p="http://schemas.microsoft.com/office/2006/metadata/properties" xmlns:ns2="6333ea15-151e-45d3-8588-de57abb32cbc" xmlns:ns3="07b86553-79b9-4fbb-993e-3ba2690804c9" targetNamespace="http://schemas.microsoft.com/office/2006/metadata/properties" ma:root="true" ma:fieldsID="b7a53aef9b82f7dd92af8fba062d71c1" ns2:_="" ns3:_="">
    <xsd:import namespace="6333ea15-151e-45d3-8588-de57abb32cbc"/>
    <xsd:import namespace="07b86553-79b9-4fbb-993e-3ba2690804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3ea15-151e-45d3-8588-de57abb32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86553-79b9-4fbb-993e-3ba2690804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F52FE-AE2D-427B-8CD7-0C5CC3674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DC5335-88BA-489D-8B29-A1592E330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3ea15-151e-45d3-8588-de57abb32cbc"/>
    <ds:schemaRef ds:uri="07b86553-79b9-4fbb-993e-3ba269080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86297-780F-4A88-8141-8C142C22E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3963</Characters>
  <Application>Microsoft Office Word</Application>
  <DocSecurity>4</DocSecurity>
  <Lines>104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Walsh</dc:creator>
  <cp:keywords/>
  <dc:description/>
  <cp:lastModifiedBy>Sonia Timlett</cp:lastModifiedBy>
  <cp:revision>2</cp:revision>
  <dcterms:created xsi:type="dcterms:W3CDTF">2024-07-25T16:14:00Z</dcterms:created>
  <dcterms:modified xsi:type="dcterms:W3CDTF">2024-07-25T16:14:00Z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0x010100D2F7292D431C544997E8E5EC05CA3228</vt:lpwstr>
  </property>
</Properties>
</file>